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660689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материалам прокуратуры </w:t>
      </w:r>
      <w:proofErr w:type="spellStart"/>
      <w:r w:rsidR="00CC478B">
        <w:rPr>
          <w:b/>
          <w:sz w:val="28"/>
          <w:szCs w:val="28"/>
        </w:rPr>
        <w:t>Кривошеинского</w:t>
      </w:r>
      <w:proofErr w:type="spellEnd"/>
      <w:r w:rsidR="00CC478B">
        <w:rPr>
          <w:b/>
          <w:sz w:val="28"/>
          <w:szCs w:val="28"/>
        </w:rPr>
        <w:t xml:space="preserve"> района возбуждено уголовное дело о рубке деревьев на сумму более 400 тыс. рублей.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текущем году п</w:t>
      </w:r>
      <w:r w:rsidR="00A90906" w:rsidRPr="00A90906">
        <w:rPr>
          <w:sz w:val="28"/>
          <w:szCs w:val="28"/>
        </w:rPr>
        <w:t xml:space="preserve">рокуратурой </w:t>
      </w:r>
      <w:proofErr w:type="spellStart"/>
      <w:r w:rsidR="00E433EA">
        <w:rPr>
          <w:sz w:val="28"/>
          <w:szCs w:val="28"/>
        </w:rPr>
        <w:t>Кривошеинского</w:t>
      </w:r>
      <w:proofErr w:type="spellEnd"/>
      <w:r w:rsidR="00E433EA">
        <w:rPr>
          <w:sz w:val="28"/>
          <w:szCs w:val="28"/>
        </w:rPr>
        <w:t xml:space="preserve"> </w:t>
      </w:r>
      <w:r w:rsidR="00A90906" w:rsidRPr="00A9090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результатам проведенных совместно с представителем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лесничества рейдовых мероприятий выявлена незаконная рубка 16 деревьев породы «сосна»</w:t>
      </w:r>
      <w:r w:rsidR="00116032">
        <w:rPr>
          <w:sz w:val="28"/>
          <w:szCs w:val="28"/>
        </w:rPr>
        <w:t xml:space="preserve"> объемом 51,94 </w:t>
      </w:r>
      <w:proofErr w:type="spellStart"/>
      <w:r w:rsidR="00116032">
        <w:rPr>
          <w:sz w:val="28"/>
          <w:szCs w:val="28"/>
        </w:rPr>
        <w:t>куб.м</w:t>
      </w:r>
      <w:proofErr w:type="spellEnd"/>
      <w:r w:rsidR="00116032">
        <w:rPr>
          <w:sz w:val="28"/>
          <w:szCs w:val="28"/>
        </w:rPr>
        <w:t>. на площади 0,06 га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Ущерб от незаконной рубки деревьев составил 477 562 рубля, 33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Лицо, совершившее незаконную рубку, не установлено. </w:t>
      </w:r>
    </w:p>
    <w:p w:rsidR="00CC478B" w:rsidRDefault="00CC478B" w:rsidP="00A90906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выявлением данного факта прокуратурой района начальнику СО ОМВД России по </w:t>
      </w:r>
      <w:proofErr w:type="spellStart"/>
      <w:r>
        <w:rPr>
          <w:sz w:val="28"/>
          <w:szCs w:val="28"/>
        </w:rPr>
        <w:t>Кривошеинскому</w:t>
      </w:r>
      <w:proofErr w:type="spellEnd"/>
      <w:r>
        <w:rPr>
          <w:sz w:val="28"/>
          <w:szCs w:val="28"/>
        </w:rPr>
        <w:t xml:space="preserve"> району в порядке п. 2 части 2 ст. 37 УПК РФ направлены материалы проверки для решения вопроса о возбуждении уголовного дела по ч. 3 ст. 260 УК РФ – незаконная рубка, а равно повреждение до степени прекращения роста лесных насаждений или не отнесенных к лесным насаждениям деревьев</w:t>
      </w:r>
      <w:proofErr w:type="gramEnd"/>
      <w:r>
        <w:rPr>
          <w:sz w:val="28"/>
          <w:szCs w:val="28"/>
        </w:rPr>
        <w:t xml:space="preserve">, кустарников, лиан, </w:t>
      </w:r>
      <w:proofErr w:type="gramStart"/>
      <w:r>
        <w:rPr>
          <w:sz w:val="28"/>
          <w:szCs w:val="28"/>
        </w:rPr>
        <w:t>совершенная</w:t>
      </w:r>
      <w:proofErr w:type="gramEnd"/>
      <w:r>
        <w:rPr>
          <w:sz w:val="28"/>
          <w:szCs w:val="28"/>
        </w:rPr>
        <w:t xml:space="preserve"> в особо крупном размере.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следственным органов вынесено постановление о возбуждении уголовного дела.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виновному лицу может быть назначено наказание в виде лишения свободы на срок до 7 лет</w:t>
      </w:r>
      <w:r w:rsidR="00116032">
        <w:rPr>
          <w:sz w:val="28"/>
          <w:szCs w:val="28"/>
        </w:rPr>
        <w:t xml:space="preserve"> со штрафом до пятисот тысяч рублей</w:t>
      </w:r>
      <w:r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4A76B2"/>
    <w:rsid w:val="005F7AC0"/>
    <w:rsid w:val="00660689"/>
    <w:rsid w:val="00A90906"/>
    <w:rsid w:val="00CC478B"/>
    <w:rsid w:val="00E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2022-03-01T11:17:00Z</cp:lastPrinted>
  <dcterms:created xsi:type="dcterms:W3CDTF">2022-03-01T10:36:00Z</dcterms:created>
  <dcterms:modified xsi:type="dcterms:W3CDTF">2022-05-18T04:50:00Z</dcterms:modified>
</cp:coreProperties>
</file>